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359" w:rsidRPr="00C969E5" w:rsidRDefault="00316359" w:rsidP="00C969E5">
      <w:pPr>
        <w:spacing w:line="240" w:lineRule="auto"/>
        <w:jc w:val="right"/>
        <w:rPr>
          <w:rFonts w:ascii="Arial" w:eastAsia="Calibri" w:hAnsi="Arial" w:cs="Arial"/>
          <w:i/>
          <w:sz w:val="18"/>
          <w:szCs w:val="18"/>
        </w:rPr>
      </w:pPr>
      <w:r w:rsidRPr="00C969E5">
        <w:rPr>
          <w:rFonts w:ascii="Arial" w:eastAsia="Calibri" w:hAnsi="Arial" w:cs="Arial"/>
          <w:i/>
          <w:sz w:val="18"/>
          <w:szCs w:val="18"/>
        </w:rPr>
        <w:t>Załącznik nr 2 do zapytania ofertowego 1/</w:t>
      </w:r>
      <w:r w:rsidR="005F2BB0">
        <w:rPr>
          <w:rFonts w:ascii="Arial" w:eastAsia="Calibri" w:hAnsi="Arial" w:cs="Arial"/>
          <w:i/>
          <w:sz w:val="18"/>
          <w:szCs w:val="18"/>
        </w:rPr>
        <w:t>1.1/</w:t>
      </w:r>
      <w:r w:rsidRPr="00C969E5">
        <w:rPr>
          <w:rFonts w:ascii="Arial" w:eastAsia="Calibri" w:hAnsi="Arial" w:cs="Arial"/>
          <w:i/>
          <w:sz w:val="18"/>
          <w:szCs w:val="18"/>
        </w:rPr>
        <w:t>2019</w:t>
      </w:r>
    </w:p>
    <w:p w:rsidR="00316359" w:rsidRPr="00C969E5" w:rsidRDefault="00316359" w:rsidP="00C969E5">
      <w:pPr>
        <w:spacing w:line="240" w:lineRule="auto"/>
        <w:rPr>
          <w:rFonts w:ascii="Arial" w:eastAsia="Calibri" w:hAnsi="Arial" w:cs="Arial"/>
          <w:i/>
          <w:sz w:val="18"/>
          <w:szCs w:val="18"/>
        </w:rPr>
      </w:pPr>
    </w:p>
    <w:tbl>
      <w:tblPr>
        <w:tblStyle w:val="Tabela-Siatka"/>
        <w:tblW w:w="8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1699"/>
        <w:gridCol w:w="3854"/>
      </w:tblGrid>
      <w:tr w:rsidR="00316359" w:rsidRPr="00C969E5" w:rsidTr="006516B4">
        <w:trPr>
          <w:trHeight w:val="1235"/>
        </w:trPr>
        <w:tc>
          <w:tcPr>
            <w:tcW w:w="2608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516B4" w:rsidRDefault="00316359" w:rsidP="006516B4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69E5">
              <w:rPr>
                <w:rFonts w:ascii="Arial" w:eastAsia="Calibri" w:hAnsi="Arial" w:cs="Arial"/>
                <w:sz w:val="18"/>
                <w:szCs w:val="18"/>
              </w:rPr>
              <w:t>...............................</w:t>
            </w:r>
            <w:r w:rsidR="006516B4">
              <w:rPr>
                <w:rFonts w:ascii="Arial" w:eastAsia="Calibri" w:hAnsi="Arial" w:cs="Arial"/>
                <w:sz w:val="18"/>
                <w:szCs w:val="18"/>
              </w:rPr>
              <w:t>.........</w:t>
            </w:r>
            <w:r w:rsidRPr="00C969E5">
              <w:rPr>
                <w:rFonts w:ascii="Arial" w:eastAsia="Calibri" w:hAnsi="Arial" w:cs="Arial"/>
                <w:sz w:val="18"/>
                <w:szCs w:val="18"/>
              </w:rPr>
              <w:t>..</w:t>
            </w:r>
            <w:r w:rsidR="006516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516B4" w:rsidRPr="00C969E5" w:rsidRDefault="006516B4" w:rsidP="006516B4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Pieczęć Wykonawcy</w:t>
            </w:r>
          </w:p>
          <w:p w:rsidR="00316359" w:rsidRPr="00C969E5" w:rsidRDefault="00316359" w:rsidP="006516B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516B4" w:rsidRDefault="006516B4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316359" w:rsidRPr="00C969E5" w:rsidRDefault="00316359" w:rsidP="006516B4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854" w:type="dxa"/>
          </w:tcPr>
          <w:p w:rsidR="00316359" w:rsidRPr="00C969E5" w:rsidRDefault="00316359" w:rsidP="00C969E5">
            <w:pPr>
              <w:pStyle w:val="Default"/>
              <w:jc w:val="both"/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16359" w:rsidRPr="00C969E5" w:rsidRDefault="00316359" w:rsidP="00C969E5">
      <w:p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ab/>
      </w:r>
      <w:r w:rsidRPr="00C969E5">
        <w:rPr>
          <w:rFonts w:ascii="Arial" w:eastAsia="Calibri" w:hAnsi="Arial" w:cs="Arial"/>
          <w:sz w:val="18"/>
          <w:szCs w:val="18"/>
        </w:rPr>
        <w:tab/>
      </w:r>
    </w:p>
    <w:p w:rsidR="00316359" w:rsidRPr="00C969E5" w:rsidRDefault="00316359" w:rsidP="006516B4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C969E5">
        <w:rPr>
          <w:rFonts w:ascii="Arial" w:eastAsia="Calibri" w:hAnsi="Arial" w:cs="Arial"/>
          <w:b/>
          <w:sz w:val="18"/>
          <w:szCs w:val="18"/>
        </w:rPr>
        <w:t>OŚWIADCZENIE WYKONAWCY</w:t>
      </w:r>
    </w:p>
    <w:p w:rsidR="00316359" w:rsidRPr="00C969E5" w:rsidRDefault="00316359" w:rsidP="006516B4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C969E5">
        <w:rPr>
          <w:rFonts w:ascii="Arial" w:eastAsia="Calibri" w:hAnsi="Arial" w:cs="Arial"/>
          <w:b/>
          <w:sz w:val="18"/>
          <w:szCs w:val="18"/>
        </w:rPr>
        <w:t>o braku powiązań kapitałowych lub osobowych</w:t>
      </w:r>
    </w:p>
    <w:p w:rsidR="00316359" w:rsidRPr="00C969E5" w:rsidRDefault="00316359" w:rsidP="00C969E5">
      <w:pPr>
        <w:spacing w:line="240" w:lineRule="auto"/>
        <w:jc w:val="right"/>
        <w:rPr>
          <w:rFonts w:ascii="Arial" w:eastAsia="Calibri" w:hAnsi="Arial" w:cs="Arial"/>
          <w:sz w:val="18"/>
          <w:szCs w:val="18"/>
        </w:rPr>
      </w:pPr>
    </w:p>
    <w:p w:rsidR="00316359" w:rsidRPr="00C969E5" w:rsidRDefault="00316359" w:rsidP="00C969E5">
      <w:pPr>
        <w:spacing w:after="0" w:line="240" w:lineRule="auto"/>
        <w:jc w:val="both"/>
        <w:rPr>
          <w:rFonts w:ascii="Arial" w:hAnsi="Arial" w:cs="Arial"/>
          <w:b/>
          <w:iCs/>
          <w:color w:val="000000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 xml:space="preserve">Oświadczam, że nie jestem powiązany/a z </w:t>
      </w:r>
      <w:r w:rsidR="005F2BB0">
        <w:rPr>
          <w:rFonts w:ascii="Arial" w:eastAsia="Calibri" w:hAnsi="Arial" w:cs="Arial"/>
          <w:b/>
          <w:sz w:val="18"/>
          <w:szCs w:val="18"/>
        </w:rPr>
        <w:t>Electronic Power and Market Sp. z o.o.</w:t>
      </w:r>
      <w:r w:rsidRPr="00C969E5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Pr="00C969E5">
        <w:rPr>
          <w:rFonts w:ascii="Arial" w:eastAsia="Calibri" w:hAnsi="Arial" w:cs="Arial"/>
          <w:sz w:val="18"/>
          <w:szCs w:val="18"/>
        </w:rPr>
        <w:t xml:space="preserve">osobowo lub kapitałowo, przy czym przez powiązanie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</w:t>
      </w:r>
      <w:r w:rsidR="005F2BB0">
        <w:rPr>
          <w:rFonts w:ascii="Arial" w:eastAsia="Calibri" w:hAnsi="Arial" w:cs="Arial"/>
          <w:sz w:val="18"/>
          <w:szCs w:val="18"/>
        </w:rPr>
        <w:br/>
      </w:r>
      <w:r w:rsidRPr="00C969E5">
        <w:rPr>
          <w:rFonts w:ascii="Arial" w:eastAsia="Calibri" w:hAnsi="Arial" w:cs="Arial"/>
          <w:sz w:val="18"/>
          <w:szCs w:val="18"/>
        </w:rPr>
        <w:t>a wykonawcą, polegające w szczególności na:</w:t>
      </w:r>
    </w:p>
    <w:p w:rsidR="00316359" w:rsidRPr="00C969E5" w:rsidRDefault="00316359" w:rsidP="00C969E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>uczestniczeniu w spółce jako wspólnik spółki cywilnej lub spółki osobowej,</w:t>
      </w:r>
    </w:p>
    <w:p w:rsidR="00316359" w:rsidRPr="00C969E5" w:rsidRDefault="00316359" w:rsidP="00C969E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 xml:space="preserve">posiadaniu co najmniej </w:t>
      </w:r>
      <w:r w:rsidR="005F2BB0">
        <w:rPr>
          <w:rFonts w:ascii="Arial" w:eastAsia="Calibri" w:hAnsi="Arial" w:cs="Arial"/>
          <w:sz w:val="18"/>
          <w:szCs w:val="18"/>
        </w:rPr>
        <w:t>10</w:t>
      </w:r>
      <w:r w:rsidRPr="00C969E5">
        <w:rPr>
          <w:rFonts w:ascii="Arial" w:eastAsia="Calibri" w:hAnsi="Arial" w:cs="Arial"/>
          <w:sz w:val="18"/>
          <w:szCs w:val="18"/>
        </w:rPr>
        <w:t xml:space="preserve"> % udziałów lub akcji,</w:t>
      </w:r>
    </w:p>
    <w:p w:rsidR="00316359" w:rsidRPr="00C969E5" w:rsidRDefault="00316359" w:rsidP="00C969E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>pełnieniu funkcji członka organu nadzorczego lub zarządzającego, prokurenta, pełnomocnika,</w:t>
      </w:r>
    </w:p>
    <w:p w:rsidR="00316359" w:rsidRPr="00C969E5" w:rsidRDefault="00316359" w:rsidP="00C969E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969E5">
        <w:rPr>
          <w:rFonts w:ascii="Arial" w:eastAsia="Calibri" w:hAnsi="Arial" w:cs="Arial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16359" w:rsidRDefault="00316359" w:rsidP="00C969E5">
      <w:p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6516B4" w:rsidRDefault="006516B4" w:rsidP="00C969E5">
      <w:p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6516B4" w:rsidRPr="00C969E5" w:rsidRDefault="006516B4" w:rsidP="00C969E5">
      <w:p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316359" w:rsidRPr="00C969E5" w:rsidRDefault="00316359" w:rsidP="00C969E5">
      <w:pPr>
        <w:spacing w:line="240" w:lineRule="auto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962"/>
        <w:gridCol w:w="3056"/>
      </w:tblGrid>
      <w:tr w:rsidR="00316359" w:rsidRPr="00C969E5" w:rsidTr="00F2092E">
        <w:tc>
          <w:tcPr>
            <w:tcW w:w="3070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69E5">
              <w:rPr>
                <w:rFonts w:ascii="Arial" w:eastAsia="Calibri" w:hAnsi="Arial" w:cs="Arial"/>
                <w:sz w:val="18"/>
                <w:szCs w:val="18"/>
              </w:rPr>
              <w:t>.................................................</w:t>
            </w:r>
          </w:p>
        </w:tc>
        <w:tc>
          <w:tcPr>
            <w:tcW w:w="3071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969E5">
              <w:rPr>
                <w:rFonts w:ascii="Arial" w:eastAsia="Calibri" w:hAnsi="Arial" w:cs="Arial"/>
                <w:sz w:val="18"/>
                <w:szCs w:val="18"/>
              </w:rPr>
              <w:t>.................................................</w:t>
            </w:r>
          </w:p>
        </w:tc>
      </w:tr>
      <w:tr w:rsidR="00316359" w:rsidRPr="00C969E5" w:rsidTr="00F2092E">
        <w:tc>
          <w:tcPr>
            <w:tcW w:w="3070" w:type="dxa"/>
            <w:vAlign w:val="center"/>
          </w:tcPr>
          <w:p w:rsidR="00316359" w:rsidRPr="00C969E5" w:rsidRDefault="00316359" w:rsidP="00C969E5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69E5">
              <w:rPr>
                <w:rFonts w:ascii="Arial" w:eastAsia="Calibri" w:hAnsi="Arial" w:cs="Arial"/>
                <w:sz w:val="18"/>
                <w:szCs w:val="18"/>
              </w:rPr>
              <w:t>(miejscowość i data)</w:t>
            </w:r>
          </w:p>
        </w:tc>
        <w:tc>
          <w:tcPr>
            <w:tcW w:w="3071" w:type="dxa"/>
          </w:tcPr>
          <w:p w:rsidR="00316359" w:rsidRPr="00C969E5" w:rsidRDefault="00316359" w:rsidP="00C969E5">
            <w:pPr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71" w:type="dxa"/>
            <w:vAlign w:val="center"/>
          </w:tcPr>
          <w:p w:rsidR="00316359" w:rsidRPr="00C969E5" w:rsidRDefault="00316359" w:rsidP="00C969E5">
            <w:pPr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69E5">
              <w:rPr>
                <w:rFonts w:ascii="Arial" w:eastAsia="Calibri" w:hAnsi="Arial" w:cs="Arial"/>
                <w:sz w:val="18"/>
                <w:szCs w:val="18"/>
              </w:rPr>
              <w:t>Podpis Wykonawcy</w:t>
            </w:r>
          </w:p>
        </w:tc>
      </w:tr>
    </w:tbl>
    <w:p w:rsidR="00316359" w:rsidRPr="00C969E5" w:rsidRDefault="00316359" w:rsidP="00C969E5">
      <w:pPr>
        <w:tabs>
          <w:tab w:val="left" w:pos="1065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683371" w:rsidRPr="00C969E5" w:rsidRDefault="00683371" w:rsidP="00C969E5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83371" w:rsidRPr="00C969E5" w:rsidRDefault="00683371" w:rsidP="00C969E5">
      <w:pPr>
        <w:tabs>
          <w:tab w:val="left" w:pos="1065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99229F" w:rsidRPr="00C969E5" w:rsidRDefault="0099229F" w:rsidP="00C969E5">
      <w:pPr>
        <w:spacing w:line="240" w:lineRule="auto"/>
        <w:rPr>
          <w:sz w:val="18"/>
          <w:szCs w:val="18"/>
        </w:rPr>
      </w:pPr>
    </w:p>
    <w:sectPr w:rsidR="0099229F" w:rsidRPr="00C969E5" w:rsidSect="003163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8B2" w:rsidRDefault="004C68B2" w:rsidP="00683371">
      <w:pPr>
        <w:spacing w:after="0" w:line="240" w:lineRule="auto"/>
      </w:pPr>
      <w:r>
        <w:separator/>
      </w:r>
    </w:p>
  </w:endnote>
  <w:endnote w:type="continuationSeparator" w:id="0">
    <w:p w:rsidR="004C68B2" w:rsidRDefault="004C68B2" w:rsidP="006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BB0" w:rsidRPr="00574212" w:rsidRDefault="005F2BB0" w:rsidP="005F2BB0">
    <w:pPr>
      <w:pStyle w:val="Stopka"/>
      <w:spacing w:before="240"/>
      <w:jc w:val="center"/>
      <w:rPr>
        <w:rFonts w:ascii="Arial" w:hAnsi="Arial" w:cs="Arial"/>
        <w:b/>
        <w:bCs/>
        <w:sz w:val="16"/>
        <w:szCs w:val="16"/>
      </w:rPr>
    </w:pPr>
    <w:r w:rsidRPr="00574212">
      <w:rPr>
        <w:rFonts w:ascii="Arial" w:hAnsi="Arial" w:cs="Arial"/>
        <w:b/>
        <w:bCs/>
        <w:sz w:val="16"/>
        <w:szCs w:val="16"/>
      </w:rPr>
      <w:t>Projekt pn. „Opracowanie innowacyjnego systemu monitoringu obiektów technicznych”</w:t>
    </w:r>
  </w:p>
  <w:p w:rsidR="005F2BB0" w:rsidRPr="00574212" w:rsidRDefault="005F2BB0" w:rsidP="005F2BB0">
    <w:pPr>
      <w:pStyle w:val="Stopka"/>
      <w:jc w:val="center"/>
      <w:rPr>
        <w:rFonts w:ascii="Arial" w:hAnsi="Arial" w:cs="Arial"/>
        <w:b/>
        <w:bCs/>
        <w:sz w:val="16"/>
        <w:szCs w:val="16"/>
      </w:rPr>
    </w:pPr>
    <w:r w:rsidRPr="00574212">
      <w:rPr>
        <w:rFonts w:ascii="Arial" w:hAnsi="Arial" w:cs="Arial"/>
        <w:b/>
        <w:bCs/>
        <w:sz w:val="16"/>
        <w:szCs w:val="16"/>
      </w:rPr>
      <w:t>Działanie 1.1 Projekty badawczo-rozwojowe przedsiębiorstw, Typ projektu 2 Projekty badawczo-rozwojowe przedsiębiorstw wraz z przygotowaniem do wdrożenia w działalności gospodarczej</w:t>
    </w:r>
  </w:p>
  <w:p w:rsidR="00683371" w:rsidRPr="00683371" w:rsidRDefault="00683371" w:rsidP="00683371">
    <w:pPr>
      <w:pStyle w:val="Stopka"/>
      <w:spacing w:line="276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8B2" w:rsidRDefault="004C68B2" w:rsidP="00683371">
      <w:pPr>
        <w:spacing w:after="0" w:line="240" w:lineRule="auto"/>
      </w:pPr>
      <w:r>
        <w:separator/>
      </w:r>
    </w:p>
  </w:footnote>
  <w:footnote w:type="continuationSeparator" w:id="0">
    <w:p w:rsidR="004C68B2" w:rsidRDefault="004C68B2" w:rsidP="0068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71" w:rsidRDefault="005F2BB0" w:rsidP="00683371">
    <w:pPr>
      <w:pStyle w:val="Nagwek"/>
      <w:jc w:val="center"/>
    </w:pPr>
    <w:r>
      <w:rPr>
        <w:noProof/>
      </w:rPr>
      <w:drawing>
        <wp:inline distT="0" distB="0" distL="0" distR="0">
          <wp:extent cx="5760720" cy="641350"/>
          <wp:effectExtent l="0" t="0" r="0" b="6350"/>
          <wp:docPr id="2" name="Obraz 2" descr="Ciag_z_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96C5A"/>
    <w:multiLevelType w:val="hybridMultilevel"/>
    <w:tmpl w:val="1F1AA3AA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71"/>
    <w:rsid w:val="001A34AE"/>
    <w:rsid w:val="00232CFA"/>
    <w:rsid w:val="002915E7"/>
    <w:rsid w:val="00316359"/>
    <w:rsid w:val="003629EC"/>
    <w:rsid w:val="004C68B2"/>
    <w:rsid w:val="005F2BB0"/>
    <w:rsid w:val="006516B4"/>
    <w:rsid w:val="00683371"/>
    <w:rsid w:val="007A061A"/>
    <w:rsid w:val="0099229F"/>
    <w:rsid w:val="009C6863"/>
    <w:rsid w:val="00A246A9"/>
    <w:rsid w:val="00C9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0FD31"/>
  <w15:chartTrackingRefBased/>
  <w15:docId w15:val="{A82E2824-99B3-44C5-92D8-9E784C3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33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83371"/>
    <w:pPr>
      <w:ind w:left="720"/>
      <w:contextualSpacing/>
    </w:pPr>
  </w:style>
  <w:style w:type="table" w:styleId="Tabela-Siatka">
    <w:name w:val="Table Grid"/>
    <w:basedOn w:val="Standardowy"/>
    <w:rsid w:val="0068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83371"/>
  </w:style>
  <w:style w:type="paragraph" w:styleId="Nagwek">
    <w:name w:val="header"/>
    <w:basedOn w:val="Normalny"/>
    <w:link w:val="Nagwek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371"/>
  </w:style>
  <w:style w:type="paragraph" w:styleId="Stopka">
    <w:name w:val="footer"/>
    <w:basedOn w:val="Normalny"/>
    <w:link w:val="Stopka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371"/>
  </w:style>
  <w:style w:type="character" w:styleId="Pogrubienie">
    <w:name w:val="Strong"/>
    <w:basedOn w:val="Domylnaczcionkaakapitu"/>
    <w:uiPriority w:val="22"/>
    <w:qFormat/>
    <w:rsid w:val="006833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Durka</dc:creator>
  <cp:keywords/>
  <dc:description/>
  <cp:lastModifiedBy>Katarzyna Durka</cp:lastModifiedBy>
  <cp:revision>5</cp:revision>
  <dcterms:created xsi:type="dcterms:W3CDTF">2019-02-01T07:17:00Z</dcterms:created>
  <dcterms:modified xsi:type="dcterms:W3CDTF">2019-04-03T12:25:00Z</dcterms:modified>
</cp:coreProperties>
</file>